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1" w:rsidRDefault="006C2FE1" w:rsidP="006C2F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Schválený  ROZPOČET</w:t>
      </w:r>
      <w:proofErr w:type="gramEnd"/>
      <w:r w:rsidRPr="00F16912">
        <w:rPr>
          <w:rFonts w:ascii="Times New Roman" w:hAnsi="Times New Roman" w:cs="Times New Roman"/>
          <w:b/>
          <w:sz w:val="24"/>
          <w:szCs w:val="24"/>
        </w:rPr>
        <w:t xml:space="preserve"> PRO 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16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Hrachoviště,IČO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00512796</w:t>
      </w:r>
    </w:p>
    <w:p w:rsidR="006C2FE1" w:rsidRDefault="006C2FE1" w:rsidP="006C2FE1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Mkatabulky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8"/>
        <w:gridCol w:w="927"/>
        <w:gridCol w:w="902"/>
        <w:gridCol w:w="1183"/>
        <w:gridCol w:w="2843"/>
        <w:gridCol w:w="902"/>
        <w:gridCol w:w="1115"/>
      </w:tblGrid>
      <w:tr w:rsidR="006C2FE1" w:rsidTr="007D4489">
        <w:trPr>
          <w:trHeight w:val="934"/>
        </w:trPr>
        <w:tc>
          <w:tcPr>
            <w:tcW w:w="35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C2FE1" w:rsidRPr="002D4686" w:rsidRDefault="006C2FE1" w:rsidP="007D448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D4686">
              <w:rPr>
                <w:rFonts w:ascii="Times New Roman" w:hAnsi="Times New Roman" w:cs="Times New Roman"/>
                <w:b/>
                <w:color w:val="FF0000"/>
              </w:rPr>
              <w:t>PŘÍJMY</w:t>
            </w:r>
          </w:p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  <w:p w:rsidR="006C2FE1" w:rsidRPr="0056240F" w:rsidRDefault="006C2FE1" w:rsidP="007D4489">
            <w:pPr>
              <w:rPr>
                <w:rFonts w:cs="Times New Roman"/>
                <w:b/>
              </w:rPr>
            </w:pPr>
            <w:r w:rsidRPr="002D4686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56240F">
              <w:rPr>
                <w:rFonts w:cs="Times New Roman"/>
                <w:b/>
              </w:rPr>
              <w:t>položka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  <w:r w:rsidRPr="0056240F">
              <w:rPr>
                <w:rFonts w:cs="Times New Roman"/>
                <w:b/>
              </w:rPr>
              <w:t>částka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2FE1" w:rsidRPr="002D4686" w:rsidRDefault="006C2FE1" w:rsidP="007D4489">
            <w:pPr>
              <w:rPr>
                <w:rFonts w:ascii="Times New Roman" w:hAnsi="Times New Roman" w:cs="Times New Roman"/>
                <w:b/>
              </w:rPr>
            </w:pPr>
            <w:r w:rsidRPr="002D4686">
              <w:rPr>
                <w:rFonts w:ascii="Times New Roman" w:hAnsi="Times New Roman" w:cs="Times New Roman"/>
                <w:b/>
                <w:color w:val="0070C0"/>
              </w:rPr>
              <w:t>VÝDAJE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  <w:r w:rsidRPr="0056240F">
              <w:rPr>
                <w:rFonts w:cs="Times New Roman"/>
                <w:b/>
              </w:rPr>
              <w:t>§</w:t>
            </w: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  <w:r w:rsidRPr="0056240F">
              <w:rPr>
                <w:rFonts w:cs="Times New Roman"/>
                <w:b/>
              </w:rPr>
              <w:t>odvětví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</w:tcBorders>
          </w:tcPr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rFonts w:cs="Times New Roman"/>
                <w:b/>
              </w:rPr>
            </w:pPr>
            <w:r w:rsidRPr="0056240F">
              <w:rPr>
                <w:rFonts w:cs="Times New Roman"/>
                <w:b/>
              </w:rPr>
              <w:t>částka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top w:val="single" w:sz="12" w:space="0" w:color="auto"/>
            </w:tcBorders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 w:rsidRPr="00CA2DAA">
              <w:rPr>
                <w:sz w:val="20"/>
                <w:szCs w:val="20"/>
              </w:rPr>
              <w:t xml:space="preserve">Daň z příjmů FO-závislá </w:t>
            </w:r>
            <w:proofErr w:type="spellStart"/>
            <w:r w:rsidRPr="00CA2DAA">
              <w:rPr>
                <w:sz w:val="20"/>
                <w:szCs w:val="20"/>
              </w:rPr>
              <w:t>činn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1111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top w:val="single" w:sz="12" w:space="0" w:color="auto"/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240000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Pěstební činnost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103</w:t>
            </w: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10000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 w:rsidRPr="00CA2DAA">
              <w:rPr>
                <w:sz w:val="20"/>
                <w:szCs w:val="20"/>
              </w:rPr>
              <w:t>Daň z příjmů FO-OSVČ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1112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6000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2212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25000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příjmů FO-</w:t>
            </w:r>
            <w:proofErr w:type="spellStart"/>
            <w:r>
              <w:rPr>
                <w:sz w:val="20"/>
                <w:szCs w:val="20"/>
              </w:rPr>
              <w:t>zvlášt.saz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1113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25000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2310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140000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Daň z příjmů </w:t>
            </w:r>
            <w:proofErr w:type="spellStart"/>
            <w:r>
              <w:rPr>
                <w:sz w:val="20"/>
                <w:szCs w:val="20"/>
              </w:rPr>
              <w:t>právnic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osob</w:t>
            </w:r>
            <w:proofErr w:type="gramEnd"/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1121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250000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Záležitosti kultury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3399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20000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příjmů za obec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300000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Zájmová činnost-kurz </w:t>
            </w:r>
            <w:proofErr w:type="spellStart"/>
            <w:r>
              <w:rPr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3429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16000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1211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Default="006C2FE1" w:rsidP="007D4489">
            <w:pPr>
              <w:jc w:val="center"/>
            </w:pPr>
            <w:r>
              <w:t>500000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C2FE1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6C2FE1" w:rsidRDefault="006C2FE1" w:rsidP="007D4489">
            <w:pPr>
              <w:jc w:val="center"/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za komunální odpad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1340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60000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LSPP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3513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poplatky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13</w:t>
            </w:r>
            <w:r>
              <w:rPr>
                <w:b/>
              </w:rPr>
              <w:t>61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200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3631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68000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 hazardních her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13</w:t>
            </w:r>
            <w:r>
              <w:rPr>
                <w:b/>
              </w:rPr>
              <w:t>81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5000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Svoz odpadu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3722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150000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Zrušený odvod z loterií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13</w:t>
            </w:r>
            <w:r>
              <w:rPr>
                <w:b/>
              </w:rPr>
              <w:t>82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5000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zeleň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3745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47000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nemovitostí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1511</w:t>
            </w:r>
          </w:p>
        </w:tc>
        <w:tc>
          <w:tcPr>
            <w:tcW w:w="902" w:type="dxa"/>
          </w:tcPr>
          <w:p w:rsidR="006C2FE1" w:rsidRPr="001C6F3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200000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1E3297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Krizové řízení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5272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bottom w:val="single" w:sz="4" w:space="0" w:color="auto"/>
            </w:tcBorders>
          </w:tcPr>
          <w:p w:rsidR="006C2FE1" w:rsidRDefault="006C2FE1" w:rsidP="007D4489">
            <w:pPr>
              <w:jc w:val="center"/>
              <w:rPr>
                <w:sz w:val="20"/>
                <w:szCs w:val="20"/>
              </w:rPr>
            </w:pPr>
            <w:r w:rsidRPr="00743F81">
              <w:rPr>
                <w:b/>
              </w:rPr>
              <w:t xml:space="preserve">Daňové příjmy </w:t>
            </w:r>
            <w:proofErr w:type="gramStart"/>
            <w:r w:rsidRPr="00743F81">
              <w:rPr>
                <w:b/>
              </w:rPr>
              <w:t>celkem :</w:t>
            </w:r>
            <w:proofErr w:type="gramEnd"/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  <w:color w:val="FF0000"/>
              </w:rPr>
              <w:t>Třída 1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C2FE1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6C2FE1" w:rsidRPr="0001099B" w:rsidRDefault="006C2FE1" w:rsidP="007D44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1591200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1E3297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Požární ochrana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5512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2000</w:t>
            </w:r>
          </w:p>
        </w:tc>
        <w:bookmarkStart w:id="0" w:name="_GoBack"/>
        <w:bookmarkEnd w:id="0"/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Pr="00EC59C6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i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C2FE1" w:rsidRPr="00EC59C6" w:rsidRDefault="006C2FE1" w:rsidP="007D4489">
            <w:pPr>
              <w:jc w:val="center"/>
            </w:pP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Zastupitelstvo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6112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150000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top w:val="double" w:sz="4" w:space="0" w:color="auto"/>
            </w:tcBorders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6C2FE1" w:rsidRPr="0056240F" w:rsidRDefault="006C2FE1" w:rsidP="007D4489">
            <w:pPr>
              <w:jc w:val="center"/>
              <w:rPr>
                <w:b/>
              </w:rPr>
            </w:pPr>
          </w:p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položka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6C2FE1" w:rsidRPr="0056240F" w:rsidRDefault="006C2FE1" w:rsidP="007D4489">
            <w:pPr>
              <w:rPr>
                <w:b/>
              </w:rPr>
            </w:pPr>
            <w:r>
              <w:rPr>
                <w:b/>
              </w:rPr>
              <w:t>§ odvětví</w:t>
            </w: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</w:tcPr>
          <w:p w:rsidR="006C2FE1" w:rsidRPr="0056240F" w:rsidRDefault="006C2FE1" w:rsidP="007D4489">
            <w:pPr>
              <w:jc w:val="center"/>
            </w:pPr>
          </w:p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částka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 místní správy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6171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416700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pozemků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1012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30000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peněžních ústavů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5000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Pěstební činnost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1031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10000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9000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Pitná voda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2310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100000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A17C9D" w:rsidRDefault="006C2FE1" w:rsidP="007D4489">
            <w:pPr>
              <w:rPr>
                <w:sz w:val="20"/>
                <w:szCs w:val="20"/>
              </w:rPr>
            </w:pPr>
            <w:r>
              <w:t>Daň z příjmů za obec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6399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300000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rybníky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2341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10000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 w:rsidRPr="00E6212C">
              <w:rPr>
                <w:b/>
              </w:rPr>
              <w:t xml:space="preserve">Běžné výdaje </w:t>
            </w:r>
            <w:proofErr w:type="gramStart"/>
            <w:r w:rsidRPr="00E6212C">
              <w:rPr>
                <w:b/>
              </w:rPr>
              <w:t>celkem :</w:t>
            </w:r>
            <w:proofErr w:type="gramEnd"/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  <w:color w:val="0070C0"/>
              </w:rPr>
              <w:t>Třída 5</w:t>
            </w:r>
          </w:p>
        </w:tc>
        <w:tc>
          <w:tcPr>
            <w:tcW w:w="1071" w:type="dxa"/>
          </w:tcPr>
          <w:p w:rsidR="006C2FE1" w:rsidRPr="006C2FE1" w:rsidRDefault="006C2FE1" w:rsidP="007D4489">
            <w:pPr>
              <w:jc w:val="center"/>
              <w:rPr>
                <w:b/>
              </w:rPr>
            </w:pPr>
            <w:r w:rsidRPr="006C2FE1">
              <w:rPr>
                <w:b/>
                <w:color w:val="548DD4" w:themeColor="text2" w:themeTint="99"/>
              </w:rPr>
              <w:t>1369700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Kultura-kurz </w:t>
            </w:r>
            <w:proofErr w:type="spellStart"/>
            <w:r>
              <w:rPr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3429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15000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Bytové hospodářství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3612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42000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Hospoda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3613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26200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EKO-KOM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3725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5000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1E3297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0"/>
        </w:trPr>
        <w:tc>
          <w:tcPr>
            <w:tcW w:w="2639" w:type="dxa"/>
          </w:tcPr>
          <w:p w:rsidR="006C2FE1" w:rsidRPr="00CA2DAA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Místní správa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6171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35000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Finanční operace</w:t>
            </w: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6310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2000</w:t>
            </w:r>
          </w:p>
        </w:tc>
        <w:tc>
          <w:tcPr>
            <w:tcW w:w="2865" w:type="dxa"/>
            <w:tcBorders>
              <w:left w:val="single" w:sz="12" w:space="0" w:color="auto"/>
              <w:bottom w:val="single" w:sz="4" w:space="0" w:color="auto"/>
            </w:tcBorders>
          </w:tcPr>
          <w:p w:rsidR="006C2FE1" w:rsidRPr="00E6212C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C2FE1" w:rsidRPr="0056240F" w:rsidRDefault="006C2FE1" w:rsidP="007D448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6C2FE1" w:rsidRPr="00DE7FB9" w:rsidRDefault="006C2FE1" w:rsidP="007D4489">
            <w:pPr>
              <w:jc w:val="center"/>
              <w:rPr>
                <w:b/>
                <w:color w:val="0070C0"/>
              </w:rPr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</w:tcPr>
          <w:p w:rsidR="006C2FE1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6C2FE1" w:rsidRPr="0056240F" w:rsidRDefault="006C2FE1" w:rsidP="007D4489">
            <w:pPr>
              <w:jc w:val="center"/>
              <w:rPr>
                <w:b/>
              </w:rPr>
            </w:pPr>
            <w:r w:rsidRPr="0056240F">
              <w:rPr>
                <w:b/>
              </w:rPr>
              <w:t>-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6C2FE1" w:rsidRPr="00DE7FB9" w:rsidRDefault="006C2FE1" w:rsidP="007D4489">
            <w:p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Pr="00F56DF9" w:rsidRDefault="006C2FE1" w:rsidP="007D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Pr="00DE7FB9" w:rsidRDefault="006C2FE1" w:rsidP="007D4489">
            <w:pPr>
              <w:jc w:val="center"/>
            </w:pP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bottom w:val="single" w:sz="4" w:space="0" w:color="auto"/>
            </w:tcBorders>
          </w:tcPr>
          <w:p w:rsidR="006C2FE1" w:rsidRPr="00743F81" w:rsidRDefault="006C2FE1" w:rsidP="007D4489">
            <w:pPr>
              <w:jc w:val="center"/>
              <w:rPr>
                <w:b/>
              </w:rPr>
            </w:pPr>
            <w:r w:rsidRPr="00743F81">
              <w:rPr>
                <w:b/>
              </w:rPr>
              <w:t>Nedaňové příjmy</w:t>
            </w:r>
            <w:r>
              <w:rPr>
                <w:b/>
              </w:rPr>
              <w:t xml:space="preserve"> </w:t>
            </w:r>
            <w:proofErr w:type="gramStart"/>
            <w:r w:rsidRPr="00743F81">
              <w:rPr>
                <w:b/>
              </w:rPr>
              <w:t>celkem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C2FE1" w:rsidRPr="009F2BDA" w:rsidRDefault="006C2FE1" w:rsidP="007D4489">
            <w:pPr>
              <w:jc w:val="center"/>
              <w:rPr>
                <w:b/>
                <w:color w:val="FF0000"/>
              </w:rPr>
            </w:pPr>
            <w:r w:rsidRPr="009F2BDA">
              <w:rPr>
                <w:b/>
                <w:color w:val="FF0000"/>
              </w:rPr>
              <w:t>Třída 2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C2FE1" w:rsidRPr="00C269E6" w:rsidRDefault="006C2FE1" w:rsidP="007D4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6C2FE1" w:rsidRPr="00F56DF9" w:rsidRDefault="006C2FE1" w:rsidP="007D44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275200</w:t>
            </w:r>
          </w:p>
        </w:tc>
        <w:tc>
          <w:tcPr>
            <w:tcW w:w="2865" w:type="dxa"/>
            <w:tcBorders>
              <w:top w:val="double" w:sz="4" w:space="0" w:color="auto"/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Mostky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2212</w:t>
            </w:r>
          </w:p>
        </w:tc>
        <w:tc>
          <w:tcPr>
            <w:tcW w:w="1071" w:type="dxa"/>
            <w:tcBorders>
              <w:top w:val="double" w:sz="4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t>150000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double" w:sz="4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Rozšíření vodovodního řadu</w:t>
            </w:r>
          </w:p>
        </w:tc>
        <w:tc>
          <w:tcPr>
            <w:tcW w:w="902" w:type="dxa"/>
          </w:tcPr>
          <w:p w:rsidR="006C2FE1" w:rsidRPr="00EC59C6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2310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100000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top w:val="double" w:sz="4" w:space="0" w:color="auto"/>
            </w:tcBorders>
          </w:tcPr>
          <w:p w:rsidR="006C2FE1" w:rsidRPr="0056240F" w:rsidRDefault="006C2FE1" w:rsidP="007D44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Prodej pozemků</w:t>
            </w: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rFonts w:cs="Times New Roman"/>
              </w:rPr>
            </w:pPr>
            <w:r w:rsidRPr="00EC59C6">
              <w:rPr>
                <w:rFonts w:cs="Times New Roman"/>
              </w:rPr>
              <w:t>-</w:t>
            </w: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rFonts w:cs="Times New Roman"/>
                <w:b/>
              </w:rPr>
            </w:pPr>
            <w:r w:rsidRPr="00EC59C6">
              <w:rPr>
                <w:rFonts w:cs="Times New Roman"/>
                <w:b/>
              </w:rPr>
              <w:t>3639</w:t>
            </w: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</w:tcPr>
          <w:p w:rsidR="006C2FE1" w:rsidRPr="00EC59C6" w:rsidRDefault="006C2FE1" w:rsidP="007D44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400000</w:t>
            </w:r>
          </w:p>
        </w:tc>
        <w:tc>
          <w:tcPr>
            <w:tcW w:w="2865" w:type="dxa"/>
            <w:tcBorders>
              <w:left w:val="single" w:sz="12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Pergola-</w:t>
            </w:r>
            <w:proofErr w:type="spellStart"/>
            <w:r>
              <w:rPr>
                <w:sz w:val="20"/>
                <w:szCs w:val="20"/>
              </w:rPr>
              <w:t>plot,kabel</w:t>
            </w:r>
            <w:proofErr w:type="spellEnd"/>
          </w:p>
        </w:tc>
        <w:tc>
          <w:tcPr>
            <w:tcW w:w="902" w:type="dxa"/>
          </w:tcPr>
          <w:p w:rsidR="006C2FE1" w:rsidRPr="00EC59C6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3421</w:t>
            </w:r>
          </w:p>
        </w:tc>
        <w:tc>
          <w:tcPr>
            <w:tcW w:w="1071" w:type="dxa"/>
          </w:tcPr>
          <w:p w:rsidR="006C2FE1" w:rsidRPr="00DE7FB9" w:rsidRDefault="006C2FE1" w:rsidP="007D4489">
            <w:pPr>
              <w:jc w:val="center"/>
            </w:pPr>
            <w:r>
              <w:t>100000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bottom w:val="sing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rFonts w:cs="Times New Roman"/>
                <w:b/>
              </w:rPr>
            </w:pPr>
            <w:r w:rsidRPr="00EC59C6">
              <w:rPr>
                <w:rFonts w:cs="Times New Roman"/>
                <w:b/>
              </w:rPr>
              <w:t>Kapitálové příjmy celkem: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  <w:r w:rsidRPr="00EC59C6">
              <w:rPr>
                <w:rFonts w:cs="Times New Roman"/>
                <w:b/>
                <w:color w:val="FF0000"/>
              </w:rPr>
              <w:t>Třída 3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6C2FE1" w:rsidRPr="001A14AA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  <w:r w:rsidRPr="001A14AA">
              <w:rPr>
                <w:rFonts w:cs="Times New Roman"/>
                <w:b/>
                <w:color w:val="FF0000"/>
              </w:rPr>
              <w:t>400000</w:t>
            </w:r>
          </w:p>
        </w:tc>
        <w:tc>
          <w:tcPr>
            <w:tcW w:w="2865" w:type="dxa"/>
            <w:tcBorders>
              <w:left w:val="single" w:sz="12" w:space="0" w:color="auto"/>
              <w:bottom w:val="single" w:sz="4" w:space="0" w:color="auto"/>
            </w:tcBorders>
          </w:tcPr>
          <w:p w:rsidR="006C2FE1" w:rsidRPr="002B0ADD" w:rsidRDefault="006C2FE1" w:rsidP="007D4489">
            <w:r w:rsidRPr="002B0ADD">
              <w:t>Rozšíření VO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3631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b/>
                <w:color w:val="0070C0"/>
              </w:rPr>
            </w:pPr>
            <w:r>
              <w:t>300000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bottom w:val="sing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C2FE1" w:rsidRPr="00EC59C6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6C2FE1" w:rsidRPr="001A14AA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2865" w:type="dxa"/>
            <w:tcBorders>
              <w:left w:val="single" w:sz="12" w:space="0" w:color="auto"/>
              <w:bottom w:val="single" w:sz="4" w:space="0" w:color="auto"/>
            </w:tcBorders>
          </w:tcPr>
          <w:p w:rsidR="006C2FE1" w:rsidRPr="002B0ADD" w:rsidRDefault="006C2FE1" w:rsidP="007D4489">
            <w:r>
              <w:t>Traktůrek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C2FE1" w:rsidRDefault="006C2FE1" w:rsidP="007D4489">
            <w:pPr>
              <w:jc w:val="center"/>
              <w:rPr>
                <w:b/>
              </w:rPr>
            </w:pPr>
            <w:r>
              <w:rPr>
                <w:b/>
              </w:rPr>
              <w:t>3745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6C2FE1" w:rsidRDefault="006C2FE1" w:rsidP="007D4489">
            <w:pPr>
              <w:jc w:val="center"/>
            </w:pPr>
            <w:r>
              <w:t>200000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bottom w:val="double" w:sz="4" w:space="0" w:color="auto"/>
            </w:tcBorders>
          </w:tcPr>
          <w:p w:rsidR="006C2FE1" w:rsidRDefault="006C2FE1" w:rsidP="007D44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Prezidentské volby</w:t>
            </w:r>
          </w:p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Přijaté transfery</w:t>
            </w:r>
            <w:r w:rsidRPr="00EC59C6">
              <w:rPr>
                <w:rFonts w:cs="Times New Roman"/>
                <w:b/>
              </w:rPr>
              <w:t xml:space="preserve"> celkem: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  <w:r w:rsidRPr="00F91BE7">
              <w:rPr>
                <w:rFonts w:cs="Times New Roman"/>
                <w:b/>
                <w:color w:val="FF0000"/>
              </w:rPr>
              <w:t xml:space="preserve">Třída </w:t>
            </w:r>
            <w:r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902" w:type="dxa"/>
            <w:tcBorders>
              <w:bottom w:val="double" w:sz="4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4111</w:t>
            </w:r>
          </w:p>
          <w:p w:rsidR="006C2FE1" w:rsidRDefault="006C2FE1" w:rsidP="007D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bottom w:val="double" w:sz="4" w:space="0" w:color="auto"/>
              <w:right w:val="single" w:sz="12" w:space="0" w:color="auto"/>
            </w:tcBorders>
          </w:tcPr>
          <w:p w:rsidR="006C2FE1" w:rsidRDefault="006C2FE1" w:rsidP="007D448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30000</w:t>
            </w:r>
          </w:p>
          <w:p w:rsidR="006C2FE1" w:rsidRPr="001A14AA" w:rsidRDefault="006C2FE1" w:rsidP="007D4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  <w:color w:val="FF0000"/>
              </w:rPr>
              <w:t xml:space="preserve">  </w:t>
            </w:r>
            <w:r w:rsidRPr="001A14AA">
              <w:rPr>
                <w:rFonts w:cs="Times New Roman"/>
                <w:b/>
                <w:color w:val="FF0000"/>
              </w:rPr>
              <w:t xml:space="preserve"> 30000</w:t>
            </w:r>
          </w:p>
        </w:tc>
        <w:tc>
          <w:tcPr>
            <w:tcW w:w="2865" w:type="dxa"/>
            <w:tcBorders>
              <w:left w:val="single" w:sz="12" w:space="0" w:color="auto"/>
              <w:bottom w:val="double" w:sz="4" w:space="0" w:color="auto"/>
            </w:tcBorders>
          </w:tcPr>
          <w:p w:rsidR="006C2FE1" w:rsidRPr="00F56DF9" w:rsidRDefault="006C2FE1" w:rsidP="007D4489">
            <w:pPr>
              <w:rPr>
                <w:sz w:val="20"/>
                <w:szCs w:val="20"/>
              </w:rPr>
            </w:pPr>
            <w:r w:rsidRPr="00EC59C6">
              <w:rPr>
                <w:b/>
              </w:rPr>
              <w:t xml:space="preserve">Kapitálové výdaje </w:t>
            </w:r>
            <w:proofErr w:type="gramStart"/>
            <w:r w:rsidRPr="00EC59C6">
              <w:rPr>
                <w:b/>
              </w:rPr>
              <w:t>celkem :</w:t>
            </w:r>
            <w:proofErr w:type="gramEnd"/>
          </w:p>
        </w:tc>
        <w:tc>
          <w:tcPr>
            <w:tcW w:w="902" w:type="dxa"/>
            <w:tcBorders>
              <w:bottom w:val="double" w:sz="4" w:space="0" w:color="auto"/>
            </w:tcBorders>
          </w:tcPr>
          <w:p w:rsidR="006C2FE1" w:rsidRPr="00F56DF9" w:rsidRDefault="006C2FE1" w:rsidP="007D4489">
            <w:pPr>
              <w:jc w:val="center"/>
              <w:rPr>
                <w:b/>
                <w:sz w:val="20"/>
                <w:szCs w:val="20"/>
              </w:rPr>
            </w:pPr>
            <w:r w:rsidRPr="00EC59C6">
              <w:rPr>
                <w:b/>
                <w:color w:val="0070C0"/>
              </w:rPr>
              <w:t>Třída 6</w:t>
            </w:r>
          </w:p>
        </w:tc>
        <w:tc>
          <w:tcPr>
            <w:tcW w:w="1071" w:type="dxa"/>
            <w:tcBorders>
              <w:bottom w:val="double" w:sz="4" w:space="0" w:color="auto"/>
            </w:tcBorders>
          </w:tcPr>
          <w:p w:rsidR="006C2FE1" w:rsidRPr="00DE7FB9" w:rsidRDefault="006C2FE1" w:rsidP="007D4489">
            <w:pPr>
              <w:jc w:val="center"/>
            </w:pPr>
            <w:r>
              <w:rPr>
                <w:b/>
                <w:color w:val="0070C0"/>
              </w:rPr>
              <w:t>850000</w:t>
            </w:r>
          </w:p>
        </w:tc>
      </w:tr>
      <w:tr w:rsidR="006C2FE1" w:rsidTr="007D4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39" w:type="dxa"/>
            <w:tcBorders>
              <w:top w:val="double" w:sz="4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PŘÍJMY CELKEM</w:t>
            </w:r>
          </w:p>
        </w:tc>
        <w:tc>
          <w:tcPr>
            <w:tcW w:w="927" w:type="dxa"/>
            <w:tcBorders>
              <w:top w:val="double" w:sz="4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</w:p>
          <w:p w:rsidR="006C2FE1" w:rsidRPr="00F91BE7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184" w:type="dxa"/>
            <w:tcBorders>
              <w:top w:val="double" w:sz="4" w:space="0" w:color="auto"/>
              <w:right w:val="single" w:sz="12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2.296.400</w:t>
            </w:r>
          </w:p>
        </w:tc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VÝDAJE CELKEM</w:t>
            </w:r>
          </w:p>
        </w:tc>
        <w:tc>
          <w:tcPr>
            <w:tcW w:w="902" w:type="dxa"/>
            <w:tcBorders>
              <w:top w:val="double" w:sz="4" w:space="0" w:color="auto"/>
              <w:bottom w:val="single" w:sz="4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</w:tcPr>
          <w:p w:rsidR="006C2FE1" w:rsidRPr="00F91BE7" w:rsidRDefault="006C2FE1" w:rsidP="007D4489">
            <w:pPr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2.219.700</w:t>
            </w:r>
          </w:p>
        </w:tc>
      </w:tr>
    </w:tbl>
    <w:p w:rsidR="006C2FE1" w:rsidRDefault="006C2FE1" w:rsidP="006C2FE1">
      <w:pPr>
        <w:rPr>
          <w:rFonts w:ascii="Times New Roman" w:hAnsi="Times New Roman" w:cs="Times New Roman"/>
        </w:rPr>
      </w:pPr>
    </w:p>
    <w:p w:rsidR="006C2FE1" w:rsidRPr="004A08E9" w:rsidRDefault="006C2FE1" w:rsidP="006C2FE1">
      <w:pPr>
        <w:rPr>
          <w:rFonts w:ascii="Times New Roman" w:hAnsi="Times New Roman" w:cs="Times New Roman"/>
          <w:sz w:val="18"/>
          <w:szCs w:val="18"/>
        </w:rPr>
      </w:pPr>
      <w:r w:rsidRPr="004A08E9">
        <w:rPr>
          <w:rFonts w:ascii="Times New Roman" w:hAnsi="Times New Roman" w:cs="Times New Roman"/>
          <w:b/>
          <w:sz w:val="18"/>
          <w:szCs w:val="18"/>
        </w:rPr>
        <w:t>Rozpočet obce je přebytkový.</w:t>
      </w:r>
      <w:r w:rsidRPr="004A08E9">
        <w:rPr>
          <w:rFonts w:ascii="Times New Roman" w:hAnsi="Times New Roman" w:cs="Times New Roman"/>
          <w:sz w:val="18"/>
          <w:szCs w:val="18"/>
        </w:rPr>
        <w:t xml:space="preserve">                 Mgr. Michal Petřík, </w:t>
      </w:r>
      <w:proofErr w:type="spellStart"/>
      <w:proofErr w:type="gramStart"/>
      <w:r w:rsidRPr="004A08E9">
        <w:rPr>
          <w:rFonts w:ascii="Times New Roman" w:hAnsi="Times New Roman" w:cs="Times New Roman"/>
          <w:sz w:val="18"/>
          <w:szCs w:val="18"/>
        </w:rPr>
        <w:t>Dis.,starosta</w:t>
      </w:r>
      <w:proofErr w:type="spellEnd"/>
      <w:proofErr w:type="gramEnd"/>
      <w:r w:rsidRPr="004A08E9">
        <w:rPr>
          <w:rFonts w:ascii="Times New Roman" w:hAnsi="Times New Roman" w:cs="Times New Roman"/>
          <w:sz w:val="18"/>
          <w:szCs w:val="18"/>
        </w:rPr>
        <w:t xml:space="preserve"> obce</w:t>
      </w:r>
    </w:p>
    <w:p w:rsidR="006C2FE1" w:rsidRPr="004A08E9" w:rsidRDefault="006C2FE1" w:rsidP="006C2FE1">
      <w:pPr>
        <w:rPr>
          <w:rFonts w:cs="Times New Roman"/>
          <w:b/>
          <w:sz w:val="18"/>
          <w:szCs w:val="18"/>
        </w:rPr>
      </w:pPr>
      <w:r w:rsidRPr="004A08E9">
        <w:rPr>
          <w:rFonts w:cs="Times New Roman"/>
          <w:b/>
          <w:sz w:val="18"/>
          <w:szCs w:val="18"/>
        </w:rPr>
        <w:t xml:space="preserve">Vyvěšeno na úřední desce OÚ i na elektronické úřední desce </w:t>
      </w:r>
      <w:hyperlink r:id="rId5" w:history="1">
        <w:r w:rsidRPr="004A08E9">
          <w:rPr>
            <w:rStyle w:val="Hypertextovodkaz"/>
            <w:rFonts w:cs="Times New Roman"/>
            <w:b/>
            <w:sz w:val="18"/>
            <w:szCs w:val="18"/>
          </w:rPr>
          <w:t>www.hrachoviste.cz</w:t>
        </w:r>
      </w:hyperlink>
      <w:r w:rsidRPr="004A08E9">
        <w:rPr>
          <w:rFonts w:cs="Times New Roman"/>
          <w:b/>
          <w:sz w:val="18"/>
          <w:szCs w:val="18"/>
        </w:rPr>
        <w:t xml:space="preserve"> dne : </w:t>
      </w:r>
      <w:proofErr w:type="gramStart"/>
      <w:r>
        <w:rPr>
          <w:rFonts w:cs="Times New Roman"/>
          <w:b/>
          <w:sz w:val="18"/>
          <w:szCs w:val="18"/>
        </w:rPr>
        <w:t>28.11.2017</w:t>
      </w:r>
      <w:proofErr w:type="gramEnd"/>
    </w:p>
    <w:p w:rsidR="006C2FE1" w:rsidRPr="004A08E9" w:rsidRDefault="006C2FE1" w:rsidP="006C2FE1">
      <w:pPr>
        <w:rPr>
          <w:rFonts w:cs="Times New Roman"/>
          <w:b/>
          <w:sz w:val="18"/>
          <w:szCs w:val="18"/>
        </w:rPr>
      </w:pPr>
      <w:r w:rsidRPr="004A08E9">
        <w:rPr>
          <w:rFonts w:cs="Times New Roman"/>
          <w:b/>
          <w:sz w:val="18"/>
          <w:szCs w:val="18"/>
        </w:rPr>
        <w:t xml:space="preserve">Sejmuto z úřední desky OÚ i z elektronické úřední desky  dne : </w:t>
      </w:r>
      <w:proofErr w:type="gramStart"/>
      <w:r>
        <w:rPr>
          <w:rFonts w:cs="Times New Roman"/>
          <w:b/>
          <w:sz w:val="18"/>
          <w:szCs w:val="18"/>
        </w:rPr>
        <w:t>18.12.2017</w:t>
      </w:r>
      <w:proofErr w:type="gramEnd"/>
      <w:r>
        <w:rPr>
          <w:rFonts w:cs="Times New Roman"/>
          <w:b/>
          <w:sz w:val="18"/>
          <w:szCs w:val="18"/>
        </w:rPr>
        <w:t xml:space="preserve"> rovněž schváleno v ZO</w:t>
      </w:r>
    </w:p>
    <w:p w:rsidR="006C2FE1" w:rsidRPr="004A08E9" w:rsidRDefault="006C2FE1" w:rsidP="006C2FE1">
      <w:pPr>
        <w:rPr>
          <w:sz w:val="18"/>
          <w:szCs w:val="18"/>
        </w:rPr>
      </w:pPr>
      <w:r w:rsidRPr="004A08E9">
        <w:rPr>
          <w:sz w:val="18"/>
          <w:szCs w:val="18"/>
        </w:rPr>
        <w:t>.</w:t>
      </w:r>
      <w:r>
        <w:rPr>
          <w:sz w:val="18"/>
          <w:szCs w:val="18"/>
        </w:rPr>
        <w:t>Zveřejněno na úřední desce i způsobem umožňující dálkový přístup.</w:t>
      </w:r>
    </w:p>
    <w:p w:rsidR="00793B04" w:rsidRDefault="00793B04"/>
    <w:sectPr w:rsidR="0079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E"/>
    <w:rsid w:val="006C2FE1"/>
    <w:rsid w:val="00793B04"/>
    <w:rsid w:val="00B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E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2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E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2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achovis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Jaroslava</cp:lastModifiedBy>
  <cp:revision>2</cp:revision>
  <dcterms:created xsi:type="dcterms:W3CDTF">2018-02-20T12:29:00Z</dcterms:created>
  <dcterms:modified xsi:type="dcterms:W3CDTF">2018-02-20T12:29:00Z</dcterms:modified>
</cp:coreProperties>
</file>